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51" w:rsidRDefault="001D0751" w:rsidP="001D0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51">
        <w:rPr>
          <w:rFonts w:ascii="Times New Roman" w:hAnsi="Times New Roman" w:cs="Times New Roman"/>
          <w:b/>
          <w:sz w:val="28"/>
          <w:szCs w:val="28"/>
        </w:rPr>
        <w:t>ЧТОБЫ ГАЗ БЫЛ НЕ ОПА</w:t>
      </w:r>
      <w:r>
        <w:rPr>
          <w:rFonts w:ascii="Times New Roman" w:hAnsi="Times New Roman" w:cs="Times New Roman"/>
          <w:b/>
          <w:sz w:val="28"/>
          <w:szCs w:val="28"/>
        </w:rPr>
        <w:t xml:space="preserve">СЕН </w:t>
      </w:r>
    </w:p>
    <w:p w:rsidR="001D0751" w:rsidRDefault="001D0751" w:rsidP="001D0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 СОБЛЮДАТЬ ЗАКОН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Краснодар» </w:t>
      </w:r>
      <w:r w:rsidRPr="00483831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831">
        <w:rPr>
          <w:rFonts w:ascii="Times New Roman" w:hAnsi="Times New Roman" w:cs="Times New Roman"/>
          <w:sz w:val="28"/>
          <w:szCs w:val="28"/>
        </w:rPr>
        <w:t>т своим абонентам</w:t>
      </w:r>
      <w:r>
        <w:rPr>
          <w:rFonts w:ascii="Times New Roman" w:hAnsi="Times New Roman" w:cs="Times New Roman"/>
          <w:sz w:val="28"/>
          <w:szCs w:val="28"/>
        </w:rPr>
        <w:t xml:space="preserve">: газовое оборудование безопасно, когда оно исправно! </w:t>
      </w:r>
      <w:r w:rsidRPr="00483831">
        <w:rPr>
          <w:rFonts w:ascii="Times New Roman" w:hAnsi="Times New Roman" w:cs="Times New Roman"/>
          <w:sz w:val="28"/>
          <w:szCs w:val="28"/>
        </w:rPr>
        <w:t>Оградить от несчастных случаев, связанных с нарушением правил использования газа в быту может своевременное техническое обслуживание, выполненное в рамках договора со специализированной организацией.</w:t>
      </w:r>
    </w:p>
    <w:p w:rsidR="00F35C9E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 w:rsidRPr="00483831">
        <w:rPr>
          <w:rFonts w:ascii="Times New Roman" w:hAnsi="Times New Roman" w:cs="Times New Roman"/>
          <w:sz w:val="28"/>
          <w:szCs w:val="28"/>
        </w:rPr>
        <w:t>Техническое обслуживание внутридомового и внутриквартирного газового оборудования проводится ежегодно</w:t>
      </w:r>
      <w:r w:rsidR="00D55CB1">
        <w:rPr>
          <w:rFonts w:ascii="Times New Roman" w:hAnsi="Times New Roman" w:cs="Times New Roman"/>
          <w:sz w:val="28"/>
          <w:szCs w:val="28"/>
        </w:rPr>
        <w:t xml:space="preserve"> и только сотрудниками </w:t>
      </w:r>
      <w:r w:rsidR="00904F5C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D55CB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83831">
        <w:rPr>
          <w:rFonts w:ascii="Times New Roman" w:hAnsi="Times New Roman" w:cs="Times New Roman"/>
          <w:sz w:val="28"/>
          <w:szCs w:val="28"/>
        </w:rPr>
        <w:t>.</w:t>
      </w:r>
      <w:r w:rsidR="00304580">
        <w:rPr>
          <w:rFonts w:ascii="Times New Roman" w:hAnsi="Times New Roman" w:cs="Times New Roman"/>
          <w:sz w:val="28"/>
          <w:szCs w:val="28"/>
        </w:rPr>
        <w:t xml:space="preserve"> 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Как правило, </w:t>
      </w:r>
      <w:r w:rsidR="00F35C9E">
        <w:rPr>
          <w:rFonts w:ascii="Times New Roman" w:hAnsi="Times New Roman" w:cs="Times New Roman"/>
          <w:sz w:val="28"/>
          <w:szCs w:val="28"/>
        </w:rPr>
        <w:t>с</w:t>
      </w:r>
      <w:r w:rsidR="00F35C9E">
        <w:rPr>
          <w:rFonts w:ascii="Times New Roman" w:hAnsi="Times New Roman" w:cs="Times New Roman"/>
          <w:sz w:val="28"/>
          <w:szCs w:val="28"/>
        </w:rPr>
        <w:t>амовольное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 вмешательство в работу газопровода приводит к появлению в нем воды, прекращению подачи газа. Но могут быть и более серьезные последствия: отравление угарным газом, пожары, взрывы</w:t>
      </w:r>
      <w:r w:rsidR="00F35C9E">
        <w:rPr>
          <w:rFonts w:ascii="Times New Roman" w:hAnsi="Times New Roman" w:cs="Times New Roman"/>
          <w:sz w:val="28"/>
          <w:szCs w:val="28"/>
        </w:rPr>
        <w:t>.</w:t>
      </w:r>
    </w:p>
    <w:p w:rsidR="00AF68C4" w:rsidRDefault="00904F5C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04580">
        <w:rPr>
          <w:rFonts w:ascii="Times New Roman" w:hAnsi="Times New Roman" w:cs="Times New Roman"/>
          <w:sz w:val="28"/>
          <w:szCs w:val="28"/>
        </w:rPr>
        <w:t xml:space="preserve"> работы должны выполняться профессионалами.</w:t>
      </w:r>
      <w:r w:rsidR="00930B17" w:rsidRPr="00483831">
        <w:rPr>
          <w:rFonts w:ascii="Times New Roman" w:hAnsi="Times New Roman" w:cs="Times New Roman"/>
          <w:sz w:val="28"/>
          <w:szCs w:val="28"/>
        </w:rPr>
        <w:t xml:space="preserve"> Какие услуги включены в перечень этих работ – обозначено в приложении к договору</w:t>
      </w:r>
      <w:r>
        <w:rPr>
          <w:rFonts w:ascii="Times New Roman" w:hAnsi="Times New Roman" w:cs="Times New Roman"/>
          <w:sz w:val="28"/>
          <w:szCs w:val="28"/>
        </w:rPr>
        <w:t xml:space="preserve"> и в 410 Постановлении</w:t>
      </w:r>
      <w:r w:rsidR="00930B17" w:rsidRPr="004838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 w:rsidRPr="00483831">
        <w:rPr>
          <w:rFonts w:ascii="Times New Roman" w:hAnsi="Times New Roman" w:cs="Times New Roman"/>
          <w:sz w:val="28"/>
          <w:szCs w:val="28"/>
        </w:rPr>
        <w:t xml:space="preserve">Важная обязанность потребителя — допуск сотрудника </w:t>
      </w:r>
      <w:r>
        <w:rPr>
          <w:rFonts w:ascii="Times New Roman" w:hAnsi="Times New Roman" w:cs="Times New Roman"/>
          <w:sz w:val="28"/>
          <w:szCs w:val="28"/>
        </w:rPr>
        <w:t>газораспределительной организации</w:t>
      </w:r>
      <w:r w:rsidRPr="00483831">
        <w:rPr>
          <w:rFonts w:ascii="Times New Roman" w:hAnsi="Times New Roman" w:cs="Times New Roman"/>
          <w:sz w:val="28"/>
          <w:szCs w:val="28"/>
        </w:rPr>
        <w:t xml:space="preserve"> в помещения, где расположено газовое оборудование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3831">
        <w:rPr>
          <w:rFonts w:ascii="Times New Roman" w:hAnsi="Times New Roman" w:cs="Times New Roman"/>
          <w:sz w:val="28"/>
          <w:szCs w:val="28"/>
        </w:rPr>
        <w:t xml:space="preserve"> При плановом осмотре потребителя должны заблаговременно предупредить, в аварийной ситуации впускать специалиста нужно незамедлительно.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а</w:t>
      </w:r>
      <w:r w:rsidRPr="00684C11">
        <w:rPr>
          <w:rFonts w:ascii="Times New Roman" w:hAnsi="Times New Roman" w:cs="Times New Roman"/>
          <w:sz w:val="28"/>
          <w:szCs w:val="28"/>
        </w:rPr>
        <w:t>варийн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4C11">
        <w:rPr>
          <w:rFonts w:ascii="Times New Roman" w:hAnsi="Times New Roman" w:cs="Times New Roman"/>
          <w:sz w:val="28"/>
          <w:szCs w:val="28"/>
        </w:rPr>
        <w:t>-диспетчерская служба АО «Газпром газораспределение К</w:t>
      </w:r>
      <w:r>
        <w:rPr>
          <w:rFonts w:ascii="Times New Roman" w:hAnsi="Times New Roman" w:cs="Times New Roman"/>
          <w:sz w:val="28"/>
          <w:szCs w:val="28"/>
        </w:rPr>
        <w:t>раснодар</w:t>
      </w:r>
      <w:r w:rsidRPr="00684C11">
        <w:rPr>
          <w:rFonts w:ascii="Times New Roman" w:hAnsi="Times New Roman" w:cs="Times New Roman"/>
          <w:sz w:val="28"/>
          <w:szCs w:val="28"/>
        </w:rPr>
        <w:t>» работает в круглосуточном режиме</w:t>
      </w:r>
      <w:r>
        <w:rPr>
          <w:rFonts w:ascii="Times New Roman" w:hAnsi="Times New Roman" w:cs="Times New Roman"/>
          <w:sz w:val="28"/>
          <w:szCs w:val="28"/>
        </w:rPr>
        <w:t xml:space="preserve">. Звонить необходимо </w:t>
      </w:r>
      <w:r w:rsidRPr="00684C11">
        <w:rPr>
          <w:rFonts w:ascii="Times New Roman" w:hAnsi="Times New Roman" w:cs="Times New Roman"/>
          <w:sz w:val="28"/>
          <w:szCs w:val="28"/>
        </w:rPr>
        <w:t xml:space="preserve">по номеру 04 (с мобильного — 104). 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отметим, что </w:t>
      </w:r>
      <w:r w:rsidRPr="00483831">
        <w:rPr>
          <w:rFonts w:ascii="Times New Roman" w:hAnsi="Times New Roman" w:cs="Times New Roman"/>
          <w:sz w:val="28"/>
          <w:szCs w:val="28"/>
        </w:rPr>
        <w:t xml:space="preserve">сотрудник газовой службы </w:t>
      </w:r>
      <w:r w:rsidR="00411BDC">
        <w:rPr>
          <w:rFonts w:ascii="Times New Roman" w:hAnsi="Times New Roman" w:cs="Times New Roman"/>
          <w:sz w:val="28"/>
          <w:szCs w:val="28"/>
        </w:rPr>
        <w:t xml:space="preserve">АО «Газпром газораспределение Краснодар» </w:t>
      </w:r>
      <w:r w:rsidRPr="00483831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04F5C">
        <w:rPr>
          <w:rFonts w:ascii="Times New Roman" w:hAnsi="Times New Roman" w:cs="Times New Roman"/>
          <w:sz w:val="28"/>
          <w:szCs w:val="28"/>
        </w:rPr>
        <w:t>предъявить</w:t>
      </w:r>
      <w:r w:rsidRPr="00483831">
        <w:rPr>
          <w:rFonts w:ascii="Times New Roman" w:hAnsi="Times New Roman" w:cs="Times New Roman"/>
          <w:sz w:val="28"/>
          <w:szCs w:val="28"/>
        </w:rPr>
        <w:t xml:space="preserve"> служебное удостоверение с фотографией, печатью и логотипом компании</w:t>
      </w:r>
      <w:r w:rsidR="00297CBF">
        <w:rPr>
          <w:rFonts w:ascii="Times New Roman" w:hAnsi="Times New Roman" w:cs="Times New Roman"/>
          <w:sz w:val="28"/>
          <w:szCs w:val="28"/>
        </w:rPr>
        <w:t>,</w:t>
      </w:r>
      <w:r w:rsidRPr="00483831">
        <w:rPr>
          <w:rFonts w:ascii="Times New Roman" w:hAnsi="Times New Roman" w:cs="Times New Roman"/>
          <w:sz w:val="28"/>
          <w:szCs w:val="28"/>
        </w:rPr>
        <w:t xml:space="preserve"> в котором у</w:t>
      </w:r>
      <w:r>
        <w:rPr>
          <w:rFonts w:ascii="Times New Roman" w:hAnsi="Times New Roman" w:cs="Times New Roman"/>
          <w:sz w:val="28"/>
          <w:szCs w:val="28"/>
        </w:rPr>
        <w:t xml:space="preserve">казаны фамилия, имя, отчество, </w:t>
      </w:r>
      <w:r w:rsidRPr="00483831">
        <w:rPr>
          <w:rFonts w:ascii="Times New Roman" w:hAnsi="Times New Roman" w:cs="Times New Roman"/>
          <w:sz w:val="28"/>
          <w:szCs w:val="28"/>
        </w:rPr>
        <w:t>должность. В случае сомнений необходимо позвонить по</w:t>
      </w:r>
      <w:r>
        <w:rPr>
          <w:rFonts w:ascii="Times New Roman" w:hAnsi="Times New Roman" w:cs="Times New Roman"/>
          <w:sz w:val="28"/>
          <w:szCs w:val="28"/>
        </w:rPr>
        <w:t xml:space="preserve"> указанному выше</w:t>
      </w:r>
      <w:r w:rsidRPr="00483831">
        <w:rPr>
          <w:rFonts w:ascii="Times New Roman" w:hAnsi="Times New Roman" w:cs="Times New Roman"/>
          <w:sz w:val="28"/>
          <w:szCs w:val="28"/>
        </w:rPr>
        <w:t xml:space="preserve"> номеру</w:t>
      </w:r>
      <w:r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Pr="00483831">
        <w:rPr>
          <w:rFonts w:ascii="Times New Roman" w:hAnsi="Times New Roman" w:cs="Times New Roman"/>
          <w:sz w:val="28"/>
          <w:szCs w:val="28"/>
        </w:rPr>
        <w:t xml:space="preserve"> и уточнить, был ли направлен по вашему адресу специалист газовой службы, назвав фамилию, указанную в документе.</w:t>
      </w:r>
    </w:p>
    <w:p w:rsidR="00930B17" w:rsidRDefault="00930B17" w:rsidP="00930B17">
      <w:pPr>
        <w:jc w:val="both"/>
        <w:rPr>
          <w:rFonts w:ascii="Times New Roman" w:hAnsi="Times New Roman" w:cs="Times New Roman"/>
          <w:sz w:val="28"/>
          <w:szCs w:val="28"/>
        </w:rPr>
      </w:pPr>
      <w:r w:rsidRPr="009258BF">
        <w:rPr>
          <w:rFonts w:ascii="Times New Roman" w:hAnsi="Times New Roman" w:cs="Times New Roman"/>
          <w:sz w:val="28"/>
          <w:szCs w:val="28"/>
        </w:rPr>
        <w:t>По закону</w:t>
      </w:r>
      <w:r>
        <w:rPr>
          <w:rFonts w:ascii="Times New Roman" w:hAnsi="Times New Roman" w:cs="Times New Roman"/>
          <w:sz w:val="28"/>
          <w:szCs w:val="28"/>
        </w:rPr>
        <w:t>, газ</w:t>
      </w:r>
      <w:r w:rsidRPr="009258BF">
        <w:rPr>
          <w:rFonts w:ascii="Times New Roman" w:hAnsi="Times New Roman" w:cs="Times New Roman"/>
          <w:sz w:val="28"/>
          <w:szCs w:val="28"/>
        </w:rPr>
        <w:t xml:space="preserve"> без ежегодного ТО газового оборудования, поставлять запрещено. Это небезопасно и для собственника, и для его соседей. 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Чтобы газ был не опасен </w:t>
      </w:r>
      <w:r w:rsidR="00F35C9E">
        <w:rPr>
          <w:rFonts w:ascii="Times New Roman" w:hAnsi="Times New Roman" w:cs="Times New Roman"/>
          <w:sz w:val="28"/>
          <w:szCs w:val="28"/>
        </w:rPr>
        <w:t>необходимо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 соблюдать закон</w:t>
      </w:r>
      <w:r w:rsidR="001D0751">
        <w:rPr>
          <w:rFonts w:ascii="Times New Roman" w:hAnsi="Times New Roman" w:cs="Times New Roman"/>
          <w:sz w:val="28"/>
          <w:szCs w:val="28"/>
        </w:rPr>
        <w:t>.</w:t>
      </w:r>
      <w:r w:rsidR="00F35C9E" w:rsidRPr="00F35C9E">
        <w:rPr>
          <w:rFonts w:ascii="Times New Roman" w:hAnsi="Times New Roman" w:cs="Times New Roman"/>
          <w:sz w:val="28"/>
          <w:szCs w:val="28"/>
        </w:rPr>
        <w:t xml:space="preserve"> </w:t>
      </w:r>
      <w:r w:rsidRPr="009258BF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АО «Газпром газораспределение Краснодар»</w:t>
      </w:r>
      <w:r w:rsidRPr="009258BF">
        <w:rPr>
          <w:rFonts w:ascii="Times New Roman" w:hAnsi="Times New Roman" w:cs="Times New Roman"/>
          <w:sz w:val="28"/>
          <w:szCs w:val="28"/>
        </w:rPr>
        <w:t xml:space="preserve"> просит в срочном порядке заключить договор тех абонентов, которые до сих пор этого не сделали.</w:t>
      </w:r>
    </w:p>
    <w:p w:rsidR="00304580" w:rsidRDefault="00304580"/>
    <w:sectPr w:rsidR="0030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3A"/>
    <w:rsid w:val="001D0751"/>
    <w:rsid w:val="00297CBF"/>
    <w:rsid w:val="00304580"/>
    <w:rsid w:val="00411BDC"/>
    <w:rsid w:val="004E4350"/>
    <w:rsid w:val="00904F5C"/>
    <w:rsid w:val="00930B17"/>
    <w:rsid w:val="009D633A"/>
    <w:rsid w:val="00AF68C4"/>
    <w:rsid w:val="00D55CB1"/>
    <w:rsid w:val="00EE5550"/>
    <w:rsid w:val="00F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EE12"/>
  <w15:chartTrackingRefBased/>
  <w15:docId w15:val="{93A4FF49-AF4D-436D-9521-078CEB3F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Кашкарова Анастасия Александровна</dc:creator>
  <cp:keywords/>
  <dc:description/>
  <cp:lastModifiedBy>Виноградова  Елена  Анатольевна</cp:lastModifiedBy>
  <cp:revision>6</cp:revision>
  <cp:lastPrinted>2022-03-02T11:09:00Z</cp:lastPrinted>
  <dcterms:created xsi:type="dcterms:W3CDTF">2022-03-03T07:54:00Z</dcterms:created>
  <dcterms:modified xsi:type="dcterms:W3CDTF">2022-03-03T11:49:00Z</dcterms:modified>
</cp:coreProperties>
</file>